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3A" w:rsidRPr="003346F5" w:rsidRDefault="00DD073A" w:rsidP="00DD073A">
      <w:pPr>
        <w:shd w:val="clear" w:color="auto" w:fill="FFFFFF"/>
        <w:spacing w:after="0" w:line="240" w:lineRule="auto"/>
        <w:jc w:val="center"/>
        <w:rPr>
          <w:rFonts w:ascii="Times New Roman" w:eastAsia="Times New Roman" w:hAnsi="Times New Roman" w:cs="Times New Roman"/>
          <w:b/>
          <w:color w:val="222222"/>
          <w:sz w:val="28"/>
          <w:szCs w:val="28"/>
        </w:rPr>
      </w:pPr>
      <w:r w:rsidRPr="003346F5">
        <w:rPr>
          <w:rFonts w:ascii="Times New Roman" w:eastAsia="Times New Roman" w:hAnsi="Times New Roman" w:cs="Times New Roman"/>
          <w:b/>
          <w:color w:val="222222"/>
          <w:sz w:val="28"/>
          <w:szCs w:val="28"/>
        </w:rPr>
        <w:t>ПАМЯТКА ОСТОРОЖНО, ТОНКИЙ ЛЁД!</w:t>
      </w:r>
    </w:p>
    <w:p w:rsidR="003346F5" w:rsidRPr="003346F5" w:rsidRDefault="003346F5" w:rsidP="003346F5">
      <w:pPr>
        <w:shd w:val="clear" w:color="auto" w:fill="FFFFFF"/>
        <w:spacing w:after="0" w:line="240" w:lineRule="auto"/>
        <w:jc w:val="both"/>
        <w:rPr>
          <w:rFonts w:ascii="Times New Roman" w:eastAsia="Times New Roman" w:hAnsi="Times New Roman" w:cs="Times New Roman"/>
          <w:b/>
          <w:color w:val="222222"/>
          <w:sz w:val="29"/>
          <w:szCs w:val="29"/>
        </w:rPr>
      </w:pPr>
    </w:p>
    <w:p w:rsidR="003346F5" w:rsidRPr="003346F5" w:rsidRDefault="003346F5" w:rsidP="003346F5">
      <w:pPr>
        <w:shd w:val="clear" w:color="auto" w:fill="FFFFFF"/>
        <w:spacing w:after="0" w:line="240" w:lineRule="auto"/>
        <w:ind w:firstLine="567"/>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Правила поведения на льду: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выходите на тонкий неокрепший лед.</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собирайтесь группами на отдельных участках льда.</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приближайтесь к промоинам, трещинам, прорубям на льду.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скатывайтесь на санках, лыжах с крутых берегов на тонкий лед.</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переходите водоем по льду в запрещенных местах.</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выходите на лед в темное время суток и при плохой видимости.</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выезжайте на лед на мотоциклах, автомобилях вне переправы.</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Это нужно знать</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Безопасным для человека считается лед толщиной не менее 10 см в пресной воде и 15 см в соленой.</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В устьях рек и протоках прочность льда ослаблена.</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Если температура воздуха выше 0 градусов держится более трех дней, то прочность льда снижается на 25%.</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 xml:space="preserve">Прочность льда можно определить визуально: лед </w:t>
      </w:r>
      <w:proofErr w:type="spellStart"/>
      <w:r w:rsidRPr="003346F5">
        <w:rPr>
          <w:rFonts w:ascii="Times New Roman" w:eastAsia="Times New Roman" w:hAnsi="Times New Roman" w:cs="Times New Roman"/>
          <w:color w:val="222222"/>
          <w:sz w:val="28"/>
          <w:szCs w:val="28"/>
        </w:rPr>
        <w:t>голубого</w:t>
      </w:r>
      <w:proofErr w:type="spellEnd"/>
      <w:r w:rsidRPr="003346F5">
        <w:rPr>
          <w:rFonts w:ascii="Times New Roman" w:eastAsia="Times New Roman" w:hAnsi="Times New Roman" w:cs="Times New Roman"/>
          <w:color w:val="222222"/>
          <w:sz w:val="28"/>
          <w:szCs w:val="28"/>
        </w:rPr>
        <w:t xml:space="preserve"> цвета — прочный, белого — прочность его в 2 раза меньше, матово-белый или с желтоватым оттенком — ненадежен.</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Если случилась беда</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Что делать, если вы провалились в холодную воду: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паникуйте, не делайте резких движений, сохраните дыхание.</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Раскиньте руки в стороны и постарайтесь зацепиться за кромку льда, придав телу горизонтальное положение. Зовите на помощь: "Тону!".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Попытайтесь осторожно налечь грудью на край льда и забросить одну, а потом и другую ноги на лед.</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Если лед выдержал, перекатываясь, медленно ползите в сторону, откуда пришли, ведь здесь лед уже проверен на прочность.</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Не останавливаясь, идите к ближайшему жилью. Отдохнуть можно только в теплом помещении.</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Если нужна ваша помощь</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Попросите кого-нибудь вызвать "скорую помощь" и спасателей, или сами вызовите их по сотовому телефону "112"или 101.</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lastRenderedPageBreak/>
        <w:t>Вооружитесь любой длинной палкой, доскою, шестом или веревкой. Можно связать воедино шарфы, ремни или одежду.</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Ползком, широко расставляя при этом руки и ноги и толкая перед собой спасательные средства, осторожно передвигайтесь к полынье.</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Остановитесь в нескольких метрах от находящегося в воде человека и бросьте ему веревку, край одежды, подайте палку, лыжу, шест.</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Осторожно вытащите пострадавшего на лед и вместе с ним ползком выбирайтесь из опасной зоны.</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r w:rsidRPr="003346F5">
        <w:rPr>
          <w:rFonts w:ascii="Times New Roman" w:eastAsia="Times New Roman" w:hAnsi="Times New Roman" w:cs="Times New Roman"/>
          <w:color w:val="222222"/>
          <w:sz w:val="28"/>
          <w:szCs w:val="28"/>
        </w:rPr>
        <w:t>Доставьте пострадавшего в теплое место. Окажите ему помощь: снимите с него мокрую одежду, энергично разотрите тело (до покраснения кожи), напоите горячим чаем. Ни в коем случае не давайте пострадавшему алкоголь — в подобных случаях это может привести к летальному исходу. Вызовите скорую медицинскую помощь</w:t>
      </w:r>
    </w:p>
    <w:p w:rsidR="003346F5" w:rsidRPr="003346F5" w:rsidRDefault="003346F5" w:rsidP="003346F5">
      <w:pPr>
        <w:shd w:val="clear" w:color="auto" w:fill="FFFFFF"/>
        <w:spacing w:after="0" w:line="240" w:lineRule="auto"/>
        <w:jc w:val="both"/>
        <w:rPr>
          <w:rFonts w:ascii="Times New Roman" w:eastAsia="Times New Roman" w:hAnsi="Times New Roman" w:cs="Times New Roman"/>
          <w:color w:val="222222"/>
          <w:sz w:val="28"/>
          <w:szCs w:val="28"/>
        </w:rPr>
      </w:pPr>
    </w:p>
    <w:p w:rsidR="00C33C07" w:rsidRDefault="00C33C07" w:rsidP="003346F5">
      <w:pPr>
        <w:shd w:val="clear" w:color="auto" w:fill="FFFFFF"/>
        <w:spacing w:after="0" w:line="240" w:lineRule="auto"/>
        <w:jc w:val="right"/>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Информация предоставлена </w:t>
      </w:r>
    </w:p>
    <w:p w:rsidR="003A048A" w:rsidRPr="00DD073A" w:rsidRDefault="003A048A" w:rsidP="003346F5">
      <w:pPr>
        <w:shd w:val="clear" w:color="auto" w:fill="FFFFFF"/>
        <w:spacing w:after="0" w:line="240" w:lineRule="auto"/>
        <w:jc w:val="right"/>
        <w:rPr>
          <w:rFonts w:ascii="Times New Roman" w:eastAsia="Times New Roman" w:hAnsi="Times New Roman" w:cs="Times New Roman"/>
          <w:b/>
          <w:color w:val="222222"/>
          <w:sz w:val="28"/>
          <w:szCs w:val="28"/>
        </w:rPr>
      </w:pPr>
      <w:r w:rsidRPr="00DD073A">
        <w:rPr>
          <w:rFonts w:ascii="Times New Roman" w:eastAsia="Times New Roman" w:hAnsi="Times New Roman" w:cs="Times New Roman"/>
          <w:b/>
          <w:color w:val="222222"/>
          <w:sz w:val="28"/>
          <w:szCs w:val="28"/>
        </w:rPr>
        <w:t xml:space="preserve">ГПС (Ленинский район) </w:t>
      </w:r>
    </w:p>
    <w:p w:rsidR="003A048A" w:rsidRDefault="003A048A" w:rsidP="003346F5">
      <w:pPr>
        <w:shd w:val="clear" w:color="auto" w:fill="FFFFFF"/>
        <w:spacing w:after="0" w:line="240" w:lineRule="auto"/>
        <w:jc w:val="right"/>
        <w:rPr>
          <w:rFonts w:ascii="Times New Roman" w:eastAsia="Times New Roman" w:hAnsi="Times New Roman" w:cs="Times New Roman"/>
          <w:b/>
          <w:color w:val="222222"/>
          <w:sz w:val="28"/>
          <w:szCs w:val="28"/>
        </w:rPr>
      </w:pPr>
      <w:r w:rsidRPr="00DD073A">
        <w:rPr>
          <w:rFonts w:ascii="Times New Roman" w:eastAsia="Times New Roman" w:hAnsi="Times New Roman" w:cs="Times New Roman"/>
          <w:b/>
          <w:color w:val="222222"/>
          <w:sz w:val="28"/>
          <w:szCs w:val="28"/>
        </w:rPr>
        <w:t xml:space="preserve">ФКУ </w:t>
      </w:r>
      <w:r w:rsidR="00C33C07">
        <w:rPr>
          <w:rFonts w:ascii="Times New Roman" w:eastAsia="Times New Roman" w:hAnsi="Times New Roman" w:cs="Times New Roman"/>
          <w:b/>
          <w:color w:val="222222"/>
          <w:sz w:val="28"/>
          <w:szCs w:val="28"/>
        </w:rPr>
        <w:t>«</w:t>
      </w:r>
      <w:r w:rsidRPr="00DD073A">
        <w:rPr>
          <w:rFonts w:ascii="Times New Roman" w:eastAsia="Times New Roman" w:hAnsi="Times New Roman" w:cs="Times New Roman"/>
          <w:b/>
          <w:color w:val="222222"/>
          <w:sz w:val="28"/>
          <w:szCs w:val="28"/>
        </w:rPr>
        <w:t>Центр ГИМС МЧС России по ЕАО</w:t>
      </w:r>
      <w:r w:rsidR="00C33C07">
        <w:rPr>
          <w:rFonts w:ascii="Times New Roman" w:eastAsia="Times New Roman" w:hAnsi="Times New Roman" w:cs="Times New Roman"/>
          <w:b/>
          <w:color w:val="222222"/>
          <w:sz w:val="28"/>
          <w:szCs w:val="28"/>
        </w:rPr>
        <w:t>»</w:t>
      </w:r>
      <w:r w:rsidRPr="00DD073A">
        <w:rPr>
          <w:rFonts w:ascii="Times New Roman" w:eastAsia="Times New Roman" w:hAnsi="Times New Roman" w:cs="Times New Roman"/>
          <w:b/>
          <w:color w:val="222222"/>
          <w:sz w:val="28"/>
          <w:szCs w:val="28"/>
        </w:rPr>
        <w:t xml:space="preserve"> </w:t>
      </w: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p w:rsidR="00C80FF2" w:rsidRDefault="00C80FF2" w:rsidP="003346F5">
      <w:pPr>
        <w:shd w:val="clear" w:color="auto" w:fill="FFFFFF"/>
        <w:spacing w:after="0" w:line="240" w:lineRule="auto"/>
        <w:jc w:val="right"/>
        <w:rPr>
          <w:rFonts w:ascii="Times New Roman" w:eastAsia="Times New Roman" w:hAnsi="Times New Roman" w:cs="Times New Roman"/>
          <w:b/>
          <w:color w:val="222222"/>
          <w:sz w:val="28"/>
          <w:szCs w:val="28"/>
        </w:rPr>
      </w:pPr>
    </w:p>
    <w:sectPr w:rsidR="00C80FF2" w:rsidSect="00FE5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E6C"/>
    <w:multiLevelType w:val="multilevel"/>
    <w:tmpl w:val="A97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A048A"/>
    <w:rsid w:val="001D4F3D"/>
    <w:rsid w:val="003346F5"/>
    <w:rsid w:val="003A048A"/>
    <w:rsid w:val="003E49FA"/>
    <w:rsid w:val="004F1723"/>
    <w:rsid w:val="00A16D2A"/>
    <w:rsid w:val="00BA1C8E"/>
    <w:rsid w:val="00C33C07"/>
    <w:rsid w:val="00C80FF2"/>
    <w:rsid w:val="00DB3366"/>
    <w:rsid w:val="00DD073A"/>
    <w:rsid w:val="00FE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2606</Characters>
  <Application>Microsoft Office Word</Application>
  <DocSecurity>0</DocSecurity>
  <Lines>21</Lines>
  <Paragraphs>6</Paragraphs>
  <ScaleCrop>false</ScaleCrop>
  <Company>РосПотребНадзор</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Территореальный отдел</dc:creator>
  <cp:keywords/>
  <dc:description/>
  <cp:lastModifiedBy>Admin</cp:lastModifiedBy>
  <cp:revision>7</cp:revision>
  <cp:lastPrinted>2019-10-16T23:19:00Z</cp:lastPrinted>
  <dcterms:created xsi:type="dcterms:W3CDTF">2019-10-16T05:51:00Z</dcterms:created>
  <dcterms:modified xsi:type="dcterms:W3CDTF">2019-11-11T23:17:00Z</dcterms:modified>
</cp:coreProperties>
</file>